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Default="008B4568" w:rsidP="007C65FF">
      <w:pPr>
        <w:ind w:left="-180"/>
        <w:jc w:val="center"/>
        <w:rPr>
          <w:b/>
          <w:bCs/>
          <w:color w:val="FFFFFF"/>
          <w:sz w:val="28"/>
          <w:szCs w:val="28"/>
        </w:rPr>
      </w:pPr>
      <w:r>
        <w:rPr>
          <w:b/>
          <w:bCs/>
          <w:noProof/>
          <w:color w:val="FFFFFF"/>
          <w:sz w:val="28"/>
          <w:szCs w:val="28"/>
        </w:rPr>
        <w:drawing>
          <wp:inline distT="0" distB="0" distL="0" distR="0">
            <wp:extent cx="600075" cy="781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A6B" w:rsidRPr="00515982" w:rsidRDefault="000E7A6B" w:rsidP="007C65FF">
      <w:pPr>
        <w:ind w:left="-180"/>
        <w:jc w:val="center"/>
        <w:rPr>
          <w:b/>
          <w:bCs/>
          <w:color w:val="FFFFFF"/>
          <w:sz w:val="28"/>
          <w:szCs w:val="28"/>
        </w:rPr>
      </w:pPr>
    </w:p>
    <w:p w:rsidR="007C65FF" w:rsidRPr="00515982" w:rsidRDefault="007C65FF" w:rsidP="007C65FF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7C65FF" w:rsidRPr="00515982" w:rsidRDefault="007C65FF" w:rsidP="007C65FF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ТЕМРЮКСКОГО РАЙОНА</w:t>
      </w:r>
    </w:p>
    <w:p w:rsidR="007C65FF" w:rsidRPr="00515982" w:rsidRDefault="007C65FF" w:rsidP="007C65FF">
      <w:pPr>
        <w:jc w:val="center"/>
        <w:rPr>
          <w:b/>
          <w:bCs/>
          <w:sz w:val="28"/>
          <w:szCs w:val="28"/>
        </w:rPr>
      </w:pPr>
    </w:p>
    <w:p w:rsidR="007C65FF" w:rsidRPr="00515982" w:rsidRDefault="007C65FF" w:rsidP="007C65FF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ПОСТАНОВЛЕНИЕ</w:t>
      </w:r>
    </w:p>
    <w:p w:rsidR="007C65FF" w:rsidRPr="00515982" w:rsidRDefault="007C65FF" w:rsidP="007C65FF">
      <w:pPr>
        <w:jc w:val="center"/>
        <w:rPr>
          <w:sz w:val="22"/>
          <w:szCs w:val="22"/>
        </w:rPr>
      </w:pPr>
    </w:p>
    <w:p w:rsidR="007C65FF" w:rsidRPr="00515982" w:rsidRDefault="00821D57" w:rsidP="007C65FF">
      <w:pPr>
        <w:jc w:val="both"/>
        <w:rPr>
          <w:sz w:val="28"/>
          <w:szCs w:val="28"/>
        </w:rPr>
      </w:pPr>
      <w:r>
        <w:rPr>
          <w:sz w:val="28"/>
          <w:szCs w:val="28"/>
        </w:rPr>
        <w:t>От 24.07.2014</w:t>
      </w:r>
      <w:r w:rsidR="007C65FF" w:rsidRPr="00515982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№175</w:t>
      </w:r>
    </w:p>
    <w:p w:rsidR="007C65FF" w:rsidRPr="00515982" w:rsidRDefault="007C65FF" w:rsidP="007C65FF">
      <w:pPr>
        <w:jc w:val="both"/>
      </w:pPr>
    </w:p>
    <w:p w:rsidR="007C65FF" w:rsidRPr="00515982" w:rsidRDefault="007C65FF" w:rsidP="007C65FF">
      <w:pPr>
        <w:jc w:val="center"/>
        <w:rPr>
          <w:sz w:val="28"/>
          <w:szCs w:val="28"/>
        </w:rPr>
      </w:pPr>
      <w:r w:rsidRPr="00515982">
        <w:rPr>
          <w:sz w:val="28"/>
          <w:szCs w:val="28"/>
        </w:rPr>
        <w:t>ст-ца Ахтанизовская</w:t>
      </w:r>
    </w:p>
    <w:p w:rsidR="007C65FF" w:rsidRDefault="007C65FF" w:rsidP="007C65FF">
      <w:pPr>
        <w:jc w:val="center"/>
        <w:rPr>
          <w:sz w:val="24"/>
          <w:szCs w:val="24"/>
        </w:rPr>
      </w:pPr>
    </w:p>
    <w:p w:rsidR="00B458BA" w:rsidRPr="007C65FF" w:rsidRDefault="00B458BA" w:rsidP="007C65FF">
      <w:pPr>
        <w:jc w:val="center"/>
        <w:rPr>
          <w:sz w:val="24"/>
          <w:szCs w:val="24"/>
        </w:rPr>
      </w:pPr>
    </w:p>
    <w:p w:rsidR="008B4568" w:rsidRPr="004545FD" w:rsidRDefault="008B4568" w:rsidP="008B4568">
      <w:pPr>
        <w:jc w:val="center"/>
        <w:rPr>
          <w:b/>
          <w:sz w:val="28"/>
        </w:rPr>
      </w:pPr>
      <w:r w:rsidRPr="00DE2210">
        <w:rPr>
          <w:b/>
          <w:sz w:val="28"/>
        </w:rPr>
        <w:t xml:space="preserve">Об определении специальных мест </w:t>
      </w:r>
      <w:r>
        <w:rPr>
          <w:b/>
          <w:sz w:val="28"/>
        </w:rPr>
        <w:t xml:space="preserve">для </w:t>
      </w:r>
      <w:r w:rsidRPr="00DE2210">
        <w:rPr>
          <w:b/>
          <w:sz w:val="28"/>
        </w:rPr>
        <w:t xml:space="preserve">размещения </w:t>
      </w:r>
      <w:r>
        <w:rPr>
          <w:b/>
          <w:sz w:val="28"/>
        </w:rPr>
        <w:t xml:space="preserve"> печатных</w:t>
      </w:r>
      <w:r w:rsidRPr="00DE2210">
        <w:rPr>
          <w:b/>
          <w:sz w:val="28"/>
        </w:rPr>
        <w:t xml:space="preserve"> агитационных материалов </w:t>
      </w:r>
      <w:r>
        <w:rPr>
          <w:b/>
          <w:sz w:val="28"/>
        </w:rPr>
        <w:t>зарегистрированных кандидатов на должность главы Ахтанизовского сельского</w:t>
      </w:r>
      <w:r w:rsidRPr="004545FD">
        <w:rPr>
          <w:b/>
          <w:sz w:val="28"/>
        </w:rPr>
        <w:t xml:space="preserve"> поселения Темрюкского района и </w:t>
      </w:r>
      <w:r>
        <w:rPr>
          <w:b/>
          <w:sz w:val="28"/>
        </w:rPr>
        <w:t>зарегистрированных кандидатов в депутаты Совета Ахтанизовского сельского</w:t>
      </w:r>
      <w:r w:rsidRPr="004545FD">
        <w:rPr>
          <w:b/>
          <w:sz w:val="28"/>
        </w:rPr>
        <w:t xml:space="preserve"> поселения Темрюкского района </w:t>
      </w:r>
    </w:p>
    <w:p w:rsidR="008B4568" w:rsidRDefault="008B4568" w:rsidP="008B4568">
      <w:pPr>
        <w:jc w:val="center"/>
      </w:pPr>
      <w:r w:rsidRPr="004545FD">
        <w:rPr>
          <w:b/>
          <w:sz w:val="28"/>
        </w:rPr>
        <w:t>третьего созыва</w:t>
      </w:r>
    </w:p>
    <w:p w:rsidR="003A1948" w:rsidRDefault="003A1948" w:rsidP="003A1948">
      <w:pPr>
        <w:jc w:val="center"/>
        <w:rPr>
          <w:sz w:val="28"/>
          <w:szCs w:val="28"/>
        </w:rPr>
      </w:pPr>
    </w:p>
    <w:p w:rsidR="008B4568" w:rsidRPr="00FD47AE" w:rsidRDefault="008B4568" w:rsidP="008B4568">
      <w:pPr>
        <w:pStyle w:val="ad"/>
        <w:ind w:firstLine="708"/>
        <w:jc w:val="both"/>
        <w:rPr>
          <w:szCs w:val="28"/>
        </w:rPr>
      </w:pPr>
      <w:r>
        <w:rPr>
          <w:szCs w:val="28"/>
        </w:rPr>
        <w:t xml:space="preserve">В соответствии </w:t>
      </w:r>
      <w:r>
        <w:t>со статьей 54 Федерального закона от 12 июня 2002 года             № 67-ФЗ «Об основных гарантиях избирательных прав и права на участие в референдуме граждан Российской Федерации»,</w:t>
      </w:r>
      <w:r>
        <w:rPr>
          <w:szCs w:val="28"/>
        </w:rPr>
        <w:t xml:space="preserve"> статьей 38</w:t>
      </w:r>
      <w:r w:rsidRPr="004545FD">
        <w:rPr>
          <w:szCs w:val="28"/>
        </w:rPr>
        <w:t xml:space="preserve"> Закона Краснодарского края от 26 декабря 2005 года № 966-КЗ «О муниципальных выборах в Краснодарском крае»</w:t>
      </w:r>
      <w:r>
        <w:rPr>
          <w:szCs w:val="28"/>
        </w:rPr>
        <w:t xml:space="preserve">, в целях обеспечения участия  граждан в выборах 14 сентября 2014  года  </w:t>
      </w:r>
      <w:r>
        <w:t>п о с т а н о в л я ю:</w:t>
      </w:r>
    </w:p>
    <w:p w:rsidR="008B4568" w:rsidRPr="00C47498" w:rsidRDefault="008B4568" w:rsidP="008B4568">
      <w:pPr>
        <w:ind w:firstLine="708"/>
        <w:jc w:val="both"/>
        <w:rPr>
          <w:sz w:val="28"/>
        </w:rPr>
      </w:pPr>
      <w:r w:rsidRPr="00C47498">
        <w:rPr>
          <w:sz w:val="28"/>
        </w:rPr>
        <w:t xml:space="preserve">1. Определить </w:t>
      </w:r>
      <w:r>
        <w:rPr>
          <w:sz w:val="28"/>
        </w:rPr>
        <w:t>на территории Ахтанизовского сельского поселения Темрюкского</w:t>
      </w:r>
      <w:r w:rsidRPr="00C47498">
        <w:rPr>
          <w:sz w:val="28"/>
        </w:rPr>
        <w:t xml:space="preserve"> район</w:t>
      </w:r>
      <w:r>
        <w:rPr>
          <w:sz w:val="28"/>
        </w:rPr>
        <w:t>а</w:t>
      </w:r>
      <w:r w:rsidRPr="00C47498">
        <w:rPr>
          <w:sz w:val="28"/>
        </w:rPr>
        <w:t xml:space="preserve"> специальные места для размещения  печатных агитационных материалов зарегистрированных кандидатов </w:t>
      </w:r>
      <w:r>
        <w:rPr>
          <w:sz w:val="28"/>
        </w:rPr>
        <w:t>на должность главы Ахтанизовского сельского</w:t>
      </w:r>
      <w:r w:rsidRPr="00BE1257">
        <w:rPr>
          <w:sz w:val="28"/>
        </w:rPr>
        <w:t xml:space="preserve"> поселения Темрюкского района и зарегистрированных кандидатов в депутаты Совета </w:t>
      </w:r>
      <w:r>
        <w:rPr>
          <w:sz w:val="28"/>
        </w:rPr>
        <w:t xml:space="preserve">Ахтанизовского сельского  поселения Темрюкского района  </w:t>
      </w:r>
      <w:r w:rsidRPr="00BE1257">
        <w:rPr>
          <w:sz w:val="28"/>
        </w:rPr>
        <w:t xml:space="preserve">третьего созыва </w:t>
      </w:r>
      <w:r w:rsidRPr="00C47498">
        <w:rPr>
          <w:sz w:val="28"/>
        </w:rPr>
        <w:t>(приложение).</w:t>
      </w:r>
    </w:p>
    <w:p w:rsidR="008B4568" w:rsidRDefault="008B4568" w:rsidP="008B4568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Pr="00BE1257">
        <w:rPr>
          <w:sz w:val="28"/>
        </w:rPr>
        <w:t xml:space="preserve">Опубликовать настоящее </w:t>
      </w:r>
      <w:r>
        <w:rPr>
          <w:sz w:val="28"/>
        </w:rPr>
        <w:t>постановление</w:t>
      </w:r>
      <w:r w:rsidRPr="00BE1257">
        <w:rPr>
          <w:sz w:val="28"/>
        </w:rPr>
        <w:t xml:space="preserve"> в средствах массовой информации и разместить на официальном сайте а</w:t>
      </w:r>
      <w:r>
        <w:rPr>
          <w:sz w:val="28"/>
        </w:rPr>
        <w:t xml:space="preserve">дминистрации Ахтанизовского сельского </w:t>
      </w:r>
      <w:r w:rsidRPr="00BE1257">
        <w:rPr>
          <w:sz w:val="28"/>
        </w:rPr>
        <w:t xml:space="preserve"> поселения Т</w:t>
      </w:r>
      <w:r>
        <w:rPr>
          <w:sz w:val="28"/>
        </w:rPr>
        <w:t>емрюкский район в сети Интернет</w:t>
      </w:r>
      <w:r w:rsidRPr="00BE1257">
        <w:rPr>
          <w:sz w:val="28"/>
        </w:rPr>
        <w:t xml:space="preserve"> </w:t>
      </w:r>
      <w:r w:rsidRPr="00FC20BC">
        <w:rPr>
          <w:sz w:val="28"/>
        </w:rPr>
        <w:t xml:space="preserve"> </w:t>
      </w:r>
      <w:r>
        <w:rPr>
          <w:sz w:val="28"/>
        </w:rPr>
        <w:t xml:space="preserve">не позднее 10 августа  2014 года. </w:t>
      </w:r>
    </w:p>
    <w:p w:rsidR="008B4568" w:rsidRPr="001C7F32" w:rsidRDefault="008B4568" w:rsidP="008B4568">
      <w:pPr>
        <w:tabs>
          <w:tab w:val="left" w:pos="48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</w:rPr>
        <w:tab/>
        <w:t xml:space="preserve">   3. Контроль за  выполнением настоящего постановления </w:t>
      </w:r>
      <w:r w:rsidRPr="001C7F32">
        <w:rPr>
          <w:rFonts w:ascii="Times New Roman CYR" w:hAnsi="Times New Roman CYR" w:cs="Times New Roman CYR"/>
          <w:sz w:val="28"/>
          <w:szCs w:val="28"/>
        </w:rPr>
        <w:t xml:space="preserve">возложить на </w:t>
      </w:r>
      <w:r>
        <w:rPr>
          <w:rFonts w:ascii="Times New Roman CYR" w:hAnsi="Times New Roman CYR" w:cs="Times New Roman CYR"/>
          <w:sz w:val="28"/>
          <w:szCs w:val="28"/>
        </w:rPr>
        <w:t>начальника общего отдела</w:t>
      </w:r>
      <w:r w:rsidRPr="001C7F32">
        <w:rPr>
          <w:rFonts w:ascii="Times New Roman CYR" w:hAnsi="Times New Roman CYR" w:cs="Times New Roman CYR"/>
          <w:sz w:val="28"/>
          <w:szCs w:val="28"/>
        </w:rPr>
        <w:t xml:space="preserve"> администрации </w:t>
      </w:r>
      <w:r>
        <w:rPr>
          <w:rFonts w:ascii="Times New Roman CYR" w:hAnsi="Times New Roman CYR" w:cs="Times New Roman CYR"/>
          <w:sz w:val="28"/>
          <w:szCs w:val="28"/>
        </w:rPr>
        <w:t>Ахтанизовского сельского поселения Темрюкского района</w:t>
      </w:r>
      <w:r w:rsidRPr="001C7F3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В.В.Педанову</w:t>
      </w:r>
    </w:p>
    <w:p w:rsidR="008B4568" w:rsidRPr="008901BE" w:rsidRDefault="008B4568" w:rsidP="008B4568">
      <w:pPr>
        <w:ind w:firstLine="708"/>
        <w:jc w:val="both"/>
        <w:rPr>
          <w:sz w:val="28"/>
        </w:rPr>
      </w:pPr>
      <w:r>
        <w:rPr>
          <w:sz w:val="28"/>
        </w:rPr>
        <w:t>4. Постановление вступает в силу со дня  его подписания.</w:t>
      </w:r>
    </w:p>
    <w:p w:rsidR="00AB6AAE" w:rsidRDefault="00AB6AAE" w:rsidP="00AB6AAE">
      <w:pPr>
        <w:ind w:firstLine="900"/>
        <w:jc w:val="both"/>
        <w:rPr>
          <w:sz w:val="28"/>
          <w:szCs w:val="28"/>
        </w:rPr>
      </w:pPr>
    </w:p>
    <w:p w:rsidR="00B458BA" w:rsidRDefault="00B458BA" w:rsidP="00AB6AAE">
      <w:pPr>
        <w:ind w:firstLine="900"/>
        <w:jc w:val="both"/>
        <w:rPr>
          <w:sz w:val="28"/>
          <w:szCs w:val="28"/>
        </w:rPr>
      </w:pPr>
    </w:p>
    <w:p w:rsidR="00B458BA" w:rsidRDefault="00B458BA" w:rsidP="00AB6AAE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9808"/>
      </w:tblGrid>
      <w:tr w:rsidR="000D37BE" w:rsidRPr="00203695">
        <w:tc>
          <w:tcPr>
            <w:tcW w:w="9808" w:type="dxa"/>
          </w:tcPr>
          <w:p w:rsidR="000D37BE" w:rsidRDefault="000D37BE" w:rsidP="00324D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0D37BE" w:rsidRPr="00203695" w:rsidRDefault="000D37BE" w:rsidP="00324D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 w:rsidRPr="00203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Pr="0020369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0D37BE" w:rsidRPr="00203695" w:rsidRDefault="000D37BE" w:rsidP="00324DB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03695">
              <w:rPr>
                <w:rFonts w:ascii="Times New Roman" w:hAnsi="Times New Roman" w:cs="Times New Roman"/>
                <w:sz w:val="28"/>
                <w:szCs w:val="28"/>
              </w:rPr>
              <w:t>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695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М.А.Разиевский</w:t>
            </w:r>
          </w:p>
        </w:tc>
      </w:tr>
    </w:tbl>
    <w:p w:rsidR="00F03014" w:rsidRDefault="00F03014" w:rsidP="00DC5F43">
      <w:pPr>
        <w:jc w:val="both"/>
        <w:rPr>
          <w:sz w:val="28"/>
          <w:szCs w:val="28"/>
        </w:rPr>
      </w:pPr>
    </w:p>
    <w:sectPr w:rsidR="00F03014" w:rsidSect="001D618A">
      <w:headerReference w:type="even" r:id="rId8"/>
      <w:headerReference w:type="default" r:id="rId9"/>
      <w:pgSz w:w="11906" w:h="16838"/>
      <w:pgMar w:top="142" w:right="567" w:bottom="1134" w:left="1701" w:header="1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390" w:rsidRDefault="00263390">
      <w:r>
        <w:separator/>
      </w:r>
    </w:p>
  </w:endnote>
  <w:endnote w:type="continuationSeparator" w:id="1">
    <w:p w:rsidR="00263390" w:rsidRDefault="00263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390" w:rsidRDefault="00263390">
      <w:r>
        <w:separator/>
      </w:r>
    </w:p>
  </w:footnote>
  <w:footnote w:type="continuationSeparator" w:id="1">
    <w:p w:rsidR="00263390" w:rsidRDefault="002633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929" w:rsidRDefault="00D5711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409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40929" w:rsidRDefault="00B409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929" w:rsidRDefault="00D5711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409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24580">
      <w:rPr>
        <w:rStyle w:val="a4"/>
        <w:noProof/>
      </w:rPr>
      <w:t>2</w:t>
    </w:r>
    <w:r>
      <w:rPr>
        <w:rStyle w:val="a4"/>
      </w:rPr>
      <w:fldChar w:fldCharType="end"/>
    </w:r>
  </w:p>
  <w:p w:rsidR="00B40929" w:rsidRDefault="00B409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61558"/>
    <w:rsid w:val="00007203"/>
    <w:rsid w:val="00025202"/>
    <w:rsid w:val="00026FCB"/>
    <w:rsid w:val="00045904"/>
    <w:rsid w:val="00056D78"/>
    <w:rsid w:val="000A3BAA"/>
    <w:rsid w:val="000B4FF1"/>
    <w:rsid w:val="000D0E2D"/>
    <w:rsid w:val="000D1962"/>
    <w:rsid w:val="000D37BE"/>
    <w:rsid w:val="000E7A6B"/>
    <w:rsid w:val="00116747"/>
    <w:rsid w:val="001244D2"/>
    <w:rsid w:val="001418A9"/>
    <w:rsid w:val="00141D8F"/>
    <w:rsid w:val="00142041"/>
    <w:rsid w:val="00164578"/>
    <w:rsid w:val="0018006B"/>
    <w:rsid w:val="00196F4A"/>
    <w:rsid w:val="001B7522"/>
    <w:rsid w:val="001D618A"/>
    <w:rsid w:val="001E4D2B"/>
    <w:rsid w:val="00203F4F"/>
    <w:rsid w:val="002433E4"/>
    <w:rsid w:val="00263390"/>
    <w:rsid w:val="002E47E8"/>
    <w:rsid w:val="002F52DD"/>
    <w:rsid w:val="003129C1"/>
    <w:rsid w:val="00324580"/>
    <w:rsid w:val="00324DBA"/>
    <w:rsid w:val="00336A6A"/>
    <w:rsid w:val="003511D8"/>
    <w:rsid w:val="003564D5"/>
    <w:rsid w:val="00357632"/>
    <w:rsid w:val="003663B2"/>
    <w:rsid w:val="003A1948"/>
    <w:rsid w:val="003B1D0A"/>
    <w:rsid w:val="003C1906"/>
    <w:rsid w:val="00410B69"/>
    <w:rsid w:val="004144F6"/>
    <w:rsid w:val="00432CD8"/>
    <w:rsid w:val="0043421E"/>
    <w:rsid w:val="00444A50"/>
    <w:rsid w:val="004D1BE8"/>
    <w:rsid w:val="004E2F61"/>
    <w:rsid w:val="004E78F0"/>
    <w:rsid w:val="004F524E"/>
    <w:rsid w:val="004F6C34"/>
    <w:rsid w:val="004F7BF1"/>
    <w:rsid w:val="00515982"/>
    <w:rsid w:val="005477AC"/>
    <w:rsid w:val="00582F63"/>
    <w:rsid w:val="00595372"/>
    <w:rsid w:val="005A3229"/>
    <w:rsid w:val="005C7B3B"/>
    <w:rsid w:val="005D3C16"/>
    <w:rsid w:val="00623786"/>
    <w:rsid w:val="00641747"/>
    <w:rsid w:val="006440C5"/>
    <w:rsid w:val="006866FA"/>
    <w:rsid w:val="00692D3B"/>
    <w:rsid w:val="006B6461"/>
    <w:rsid w:val="006B6920"/>
    <w:rsid w:val="006C42D5"/>
    <w:rsid w:val="006D14B4"/>
    <w:rsid w:val="006E3B90"/>
    <w:rsid w:val="006F41A0"/>
    <w:rsid w:val="00715B97"/>
    <w:rsid w:val="00720F95"/>
    <w:rsid w:val="007427C3"/>
    <w:rsid w:val="00755F43"/>
    <w:rsid w:val="00761558"/>
    <w:rsid w:val="00772AA8"/>
    <w:rsid w:val="00790197"/>
    <w:rsid w:val="00796AEF"/>
    <w:rsid w:val="007C65FF"/>
    <w:rsid w:val="00821D57"/>
    <w:rsid w:val="0082278A"/>
    <w:rsid w:val="008677FE"/>
    <w:rsid w:val="008B44DD"/>
    <w:rsid w:val="008B4568"/>
    <w:rsid w:val="008B5E43"/>
    <w:rsid w:val="008C1D46"/>
    <w:rsid w:val="008D014D"/>
    <w:rsid w:val="008D7AA0"/>
    <w:rsid w:val="008E1A78"/>
    <w:rsid w:val="0090587C"/>
    <w:rsid w:val="00907C7A"/>
    <w:rsid w:val="009418AA"/>
    <w:rsid w:val="0094405A"/>
    <w:rsid w:val="00954236"/>
    <w:rsid w:val="00995720"/>
    <w:rsid w:val="009A02FA"/>
    <w:rsid w:val="009B3436"/>
    <w:rsid w:val="009B4B76"/>
    <w:rsid w:val="00A1076F"/>
    <w:rsid w:val="00A43FDA"/>
    <w:rsid w:val="00A62E4A"/>
    <w:rsid w:val="00A62F8E"/>
    <w:rsid w:val="00A80696"/>
    <w:rsid w:val="00AB6AAE"/>
    <w:rsid w:val="00AB7B60"/>
    <w:rsid w:val="00AC4876"/>
    <w:rsid w:val="00B05311"/>
    <w:rsid w:val="00B05690"/>
    <w:rsid w:val="00B13790"/>
    <w:rsid w:val="00B20EA7"/>
    <w:rsid w:val="00B40929"/>
    <w:rsid w:val="00B458BA"/>
    <w:rsid w:val="00B548B4"/>
    <w:rsid w:val="00B76656"/>
    <w:rsid w:val="00B91320"/>
    <w:rsid w:val="00BA1C50"/>
    <w:rsid w:val="00C0364E"/>
    <w:rsid w:val="00CB0E28"/>
    <w:rsid w:val="00CC3548"/>
    <w:rsid w:val="00D06775"/>
    <w:rsid w:val="00D57117"/>
    <w:rsid w:val="00D6533D"/>
    <w:rsid w:val="00D95A60"/>
    <w:rsid w:val="00DC5F43"/>
    <w:rsid w:val="00DD21C0"/>
    <w:rsid w:val="00DE3D82"/>
    <w:rsid w:val="00E129F9"/>
    <w:rsid w:val="00E518B9"/>
    <w:rsid w:val="00E571F6"/>
    <w:rsid w:val="00E635D6"/>
    <w:rsid w:val="00E93FA2"/>
    <w:rsid w:val="00E97D61"/>
    <w:rsid w:val="00EA2219"/>
    <w:rsid w:val="00EA2C18"/>
    <w:rsid w:val="00EB48E0"/>
    <w:rsid w:val="00ED3F03"/>
    <w:rsid w:val="00F03014"/>
    <w:rsid w:val="00F10E74"/>
    <w:rsid w:val="00F71A26"/>
    <w:rsid w:val="00FD27AA"/>
    <w:rsid w:val="00FF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3C16"/>
  </w:style>
  <w:style w:type="paragraph" w:styleId="2">
    <w:name w:val="heading 2"/>
    <w:basedOn w:val="a"/>
    <w:next w:val="a"/>
    <w:link w:val="20"/>
    <w:qFormat/>
    <w:rsid w:val="005D3C16"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D3C16"/>
    <w:pPr>
      <w:spacing w:after="120" w:line="360" w:lineRule="auto"/>
      <w:jc w:val="center"/>
    </w:pPr>
  </w:style>
  <w:style w:type="paragraph" w:styleId="a3">
    <w:name w:val="header"/>
    <w:basedOn w:val="a"/>
    <w:rsid w:val="005D3C1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D3C16"/>
  </w:style>
  <w:style w:type="paragraph" w:styleId="a5">
    <w:name w:val="Balloon Text"/>
    <w:basedOn w:val="a"/>
    <w:semiHidden/>
    <w:rsid w:val="005D3C1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7C65FF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9">
    <w:name w:val="Текст (лев. подпись)"/>
    <w:basedOn w:val="a"/>
    <w:next w:val="a"/>
    <w:uiPriority w:val="99"/>
    <w:rsid w:val="00DC5F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Текст (прав. подпись)"/>
    <w:basedOn w:val="a"/>
    <w:next w:val="a"/>
    <w:uiPriority w:val="99"/>
    <w:rsid w:val="00DC5F43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ab">
    <w:name w:val="footer"/>
    <w:basedOn w:val="a"/>
    <w:rsid w:val="00B40929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8B4568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8B4568"/>
    <w:rPr>
      <w:sz w:val="28"/>
    </w:rPr>
  </w:style>
  <w:style w:type="character" w:customStyle="1" w:styleId="ae">
    <w:name w:val="Основной текст Знак"/>
    <w:basedOn w:val="a0"/>
    <w:link w:val="ad"/>
    <w:rsid w:val="008B456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pc1</cp:lastModifiedBy>
  <cp:revision>4</cp:revision>
  <cp:lastPrinted>2014-06-06T11:57:00Z</cp:lastPrinted>
  <dcterms:created xsi:type="dcterms:W3CDTF">2014-07-28T10:09:00Z</dcterms:created>
  <dcterms:modified xsi:type="dcterms:W3CDTF">2014-07-31T05:08:00Z</dcterms:modified>
</cp:coreProperties>
</file>